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7617" w:rsidRPr="00AC1F57" w14:paraId="7ACDF248" w14:textId="77777777" w:rsidTr="00356FC7">
        <w:trPr>
          <w:trHeight w:val="523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2E9A9189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 w:eastAsia="es-ES" w:bidi="es-ES"/>
              </w:rPr>
            </w:pPr>
            <w:r w:rsidRPr="003B7617">
              <w:rPr>
                <w:rFonts w:ascii="Roboto" w:hAnsi="Roboto"/>
                <w:b/>
                <w:lang w:val="ca-ES" w:eastAsia="es-ES" w:bidi="es-ES"/>
              </w:rPr>
              <w:t>FITXA  D'ALTA D'ASSOCIAT</w:t>
            </w:r>
          </w:p>
        </w:tc>
      </w:tr>
      <w:tr w:rsidR="003B7617" w:rsidRPr="00C62C2B" w14:paraId="380A8BFE" w14:textId="77777777" w:rsidTr="00356FC7">
        <w:trPr>
          <w:trHeight w:val="9944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9D4B93B" w14:textId="77777777" w:rsidR="003B7617" w:rsidRPr="003B7617" w:rsidRDefault="003B7617" w:rsidP="00356FC7">
            <w:pPr>
              <w:ind w:left="227" w:right="227"/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00D2D6B1" w14:textId="77777777" w:rsidR="003B7617" w:rsidRPr="003B7617" w:rsidRDefault="003B7617" w:rsidP="00356FC7">
            <w:pPr>
              <w:ind w:left="227" w:right="227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3382F801" w14:textId="77777777" w:rsidR="003B7617" w:rsidRPr="003B7617" w:rsidRDefault="003B7617" w:rsidP="00356FC7">
            <w:pPr>
              <w:ind w:left="227" w:right="227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4270FE94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03E34C4C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41F2B735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  <w:r w:rsidRPr="003B7617">
              <w:rPr>
                <w:rFonts w:ascii="Roboto" w:hAnsi="Roboto"/>
                <w:lang w:val="ca-ES"/>
              </w:rPr>
              <w:t>A l'atenció de la presidenta d'ACRA:</w:t>
            </w:r>
          </w:p>
          <w:p w14:paraId="176B3D8E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08252723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145B262F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  <w:r w:rsidRPr="003B7617">
              <w:rPr>
                <w:rFonts w:ascii="Roboto" w:hAnsi="Roboto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0" w:name="Texto20"/>
            <w:r w:rsidRPr="003B7617">
              <w:rPr>
                <w:rFonts w:ascii="Roboto" w:hAnsi="Roboto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lang w:val="ca-ES"/>
              </w:rPr>
            </w:r>
            <w:r w:rsidRPr="003B7617">
              <w:rPr>
                <w:rFonts w:ascii="Roboto" w:hAnsi="Roboto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lang w:val="ca-ES"/>
              </w:rPr>
              <w:t>(nom i cognoms del representant legal)</w:t>
            </w:r>
            <w:r w:rsidRPr="003B7617">
              <w:rPr>
                <w:rFonts w:ascii="Roboto" w:hAnsi="Roboto"/>
                <w:lang w:val="ca-ES"/>
              </w:rPr>
              <w:fldChar w:fldCharType="end"/>
            </w:r>
            <w:bookmarkEnd w:id="0"/>
            <w:r w:rsidRPr="003B7617">
              <w:rPr>
                <w:rFonts w:ascii="Roboto" w:hAnsi="Roboto"/>
                <w:lang w:val="ca-ES"/>
              </w:rPr>
              <w:t xml:space="preserve">, en nom i representació de </w:t>
            </w:r>
            <w:r w:rsidRPr="003B7617">
              <w:rPr>
                <w:rFonts w:ascii="Roboto" w:hAnsi="Roboto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3B7617">
              <w:rPr>
                <w:rFonts w:ascii="Roboto" w:hAnsi="Roboto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lang w:val="ca-ES"/>
              </w:rPr>
            </w:r>
            <w:r w:rsidRPr="003B7617">
              <w:rPr>
                <w:rFonts w:ascii="Roboto" w:hAnsi="Roboto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lang w:val="ca-ES"/>
              </w:rPr>
              <w:t>(nom de l'entitat)</w:t>
            </w:r>
            <w:r w:rsidRPr="003B7617">
              <w:rPr>
                <w:rFonts w:ascii="Roboto" w:hAnsi="Roboto"/>
                <w:lang w:val="ca-ES"/>
              </w:rPr>
              <w:fldChar w:fldCharType="end"/>
            </w:r>
            <w:bookmarkEnd w:id="1"/>
            <w:r w:rsidRPr="003B7617">
              <w:rPr>
                <w:rFonts w:ascii="Roboto" w:hAnsi="Roboto"/>
                <w:lang w:val="ca-ES"/>
              </w:rPr>
              <w:t xml:space="preserve">, </w:t>
            </w:r>
            <w:r w:rsidRPr="003B7617">
              <w:rPr>
                <w:rFonts w:ascii="Roboto" w:hAnsi="Roboto"/>
                <w:b/>
                <w:lang w:val="ca-ES"/>
              </w:rPr>
              <w:t>SOL·LICITO</w:t>
            </w:r>
            <w:r w:rsidRPr="003B7617">
              <w:rPr>
                <w:rFonts w:ascii="Roboto" w:hAnsi="Roboto"/>
                <w:lang w:val="ca-ES"/>
              </w:rPr>
              <w:t xml:space="preserve"> l'admissió de l'entitat com a soci assistencial de l'Associació Catalana de Recursos Assistencials (ACRA).</w:t>
            </w:r>
          </w:p>
          <w:p w14:paraId="07D4A2F5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037C483B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51EBADE3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  <w:r w:rsidRPr="003B7617">
              <w:rPr>
                <w:rFonts w:ascii="Roboto" w:hAnsi="Roboto"/>
                <w:lang w:val="ca-ES"/>
              </w:rPr>
              <w:t>Signatura del representant legal i segell de l'entitat:</w:t>
            </w:r>
          </w:p>
          <w:p w14:paraId="597ACEFB" w14:textId="77777777" w:rsidR="003B7617" w:rsidRPr="003B7617" w:rsidRDefault="003B7617" w:rsidP="00356FC7">
            <w:pPr>
              <w:pStyle w:val="Ttulo3"/>
              <w:ind w:left="227" w:right="227"/>
              <w:jc w:val="both"/>
              <w:rPr>
                <w:rFonts w:ascii="Roboto" w:hAnsi="Roboto" w:cs="Arial"/>
                <w:b w:val="0"/>
                <w:sz w:val="24"/>
                <w:szCs w:val="24"/>
                <w:lang w:val="ca-ES" w:eastAsia="es-ES" w:bidi="es-ES"/>
              </w:rPr>
            </w:pPr>
          </w:p>
          <w:p w14:paraId="57635424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189FC491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4444C033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1C8E2FFC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15D386A7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6EE17FAB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5BEBBC81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7DAB8497" w14:textId="0C402B92" w:rsidR="003B7617" w:rsidRPr="003B7617" w:rsidRDefault="003B7617" w:rsidP="00353603">
            <w:pPr>
              <w:ind w:left="227" w:right="227"/>
              <w:jc w:val="both"/>
              <w:rPr>
                <w:rFonts w:ascii="Roboto" w:hAnsi="Roboto"/>
                <w:b/>
                <w:sz w:val="20"/>
                <w:szCs w:val="20"/>
                <w:lang w:val="ca-ES" w:eastAsia="es-ES" w:bidi="es-ES"/>
              </w:rPr>
            </w:pPr>
            <w:r w:rsidRPr="003B7617">
              <w:rPr>
                <w:rFonts w:ascii="Roboto" w:hAnsi="Roboto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3B7617">
              <w:rPr>
                <w:rFonts w:ascii="Roboto" w:hAnsi="Roboto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lang w:val="ca-ES"/>
              </w:rPr>
            </w:r>
            <w:r w:rsidRPr="003B7617">
              <w:rPr>
                <w:rFonts w:ascii="Roboto" w:hAnsi="Roboto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lang w:val="ca-ES"/>
              </w:rPr>
              <w:t>(població)</w:t>
            </w:r>
            <w:r w:rsidRPr="003B7617">
              <w:rPr>
                <w:rFonts w:ascii="Roboto" w:hAnsi="Roboto"/>
                <w:lang w:val="ca-ES"/>
              </w:rPr>
              <w:fldChar w:fldCharType="end"/>
            </w:r>
            <w:bookmarkEnd w:id="2"/>
            <w:r w:rsidRPr="003B7617">
              <w:rPr>
                <w:rFonts w:ascii="Roboto" w:hAnsi="Roboto"/>
                <w:lang w:val="ca-ES"/>
              </w:rPr>
              <w:t xml:space="preserve">,  </w:t>
            </w:r>
            <w:r w:rsidRPr="003B7617">
              <w:rPr>
                <w:rFonts w:ascii="Roboto" w:hAnsi="Roboto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3B7617">
              <w:rPr>
                <w:rFonts w:ascii="Roboto" w:hAnsi="Roboto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lang w:val="ca-ES"/>
              </w:rPr>
            </w:r>
            <w:r w:rsidRPr="003B7617">
              <w:rPr>
                <w:rFonts w:ascii="Roboto" w:hAnsi="Roboto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lang w:val="ca-ES"/>
              </w:rPr>
              <w:fldChar w:fldCharType="end"/>
            </w:r>
            <w:bookmarkEnd w:id="3"/>
            <w:r w:rsidRPr="003B7617">
              <w:rPr>
                <w:rFonts w:ascii="Roboto" w:hAnsi="Roboto"/>
                <w:lang w:val="ca-ES"/>
              </w:rPr>
              <w:t xml:space="preserve"> de </w:t>
            </w:r>
            <w:r w:rsidRPr="003B7617">
              <w:rPr>
                <w:rFonts w:ascii="Roboto" w:hAnsi="Roboto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3B7617">
              <w:rPr>
                <w:rFonts w:ascii="Roboto" w:hAnsi="Roboto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lang w:val="ca-ES"/>
              </w:rPr>
            </w:r>
            <w:r w:rsidRPr="003B7617">
              <w:rPr>
                <w:rFonts w:ascii="Roboto" w:hAnsi="Roboto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lang w:val="ca-ES"/>
              </w:rPr>
              <w:t> </w:t>
            </w:r>
            <w:r w:rsidRPr="003B7617">
              <w:rPr>
                <w:rFonts w:ascii="Roboto" w:hAnsi="Roboto"/>
                <w:lang w:val="ca-ES"/>
              </w:rPr>
              <w:fldChar w:fldCharType="end"/>
            </w:r>
            <w:bookmarkEnd w:id="4"/>
            <w:r w:rsidRPr="003B7617">
              <w:rPr>
                <w:rFonts w:ascii="Roboto" w:hAnsi="Roboto"/>
                <w:lang w:val="ca-ES"/>
              </w:rPr>
              <w:t xml:space="preserve"> de </w:t>
            </w:r>
            <w:r w:rsidR="00FE088A">
              <w:rPr>
                <w:rFonts w:ascii="Roboto" w:hAnsi="Roboto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2022"/>
                  </w:textInput>
                </w:ffData>
              </w:fldChar>
            </w:r>
            <w:bookmarkStart w:id="5" w:name="Texto23"/>
            <w:r w:rsidR="00FE088A">
              <w:rPr>
                <w:rFonts w:ascii="Roboto" w:hAnsi="Roboto"/>
                <w:lang w:val="ca-ES"/>
              </w:rPr>
              <w:instrText xml:space="preserve"> FORMTEXT </w:instrText>
            </w:r>
            <w:r w:rsidR="00FE088A">
              <w:rPr>
                <w:rFonts w:ascii="Roboto" w:hAnsi="Roboto"/>
                <w:lang w:val="ca-ES"/>
              </w:rPr>
            </w:r>
            <w:r w:rsidR="00FE088A">
              <w:rPr>
                <w:rFonts w:ascii="Roboto" w:hAnsi="Roboto"/>
                <w:lang w:val="ca-ES"/>
              </w:rPr>
              <w:fldChar w:fldCharType="separate"/>
            </w:r>
            <w:r w:rsidR="00FE088A">
              <w:rPr>
                <w:rFonts w:ascii="Roboto" w:hAnsi="Roboto"/>
                <w:noProof/>
                <w:lang w:val="ca-ES"/>
              </w:rPr>
              <w:t>2022</w:t>
            </w:r>
            <w:r w:rsidR="00FE088A">
              <w:rPr>
                <w:rFonts w:ascii="Roboto" w:hAnsi="Roboto"/>
                <w:lang w:val="ca-ES"/>
              </w:rPr>
              <w:fldChar w:fldCharType="end"/>
            </w:r>
            <w:bookmarkEnd w:id="5"/>
          </w:p>
        </w:tc>
      </w:tr>
    </w:tbl>
    <w:p w14:paraId="07A961EC" w14:textId="77777777" w:rsidR="009D49C4" w:rsidRDefault="009D49C4" w:rsidP="009D49C4">
      <w:pPr>
        <w:rPr>
          <w:rFonts w:ascii="Roboto" w:hAnsi="Roboto"/>
          <w:lang w:val="fr-FR"/>
        </w:rPr>
      </w:pPr>
    </w:p>
    <w:p w14:paraId="081E5BA0" w14:textId="77777777" w:rsidR="009D49C4" w:rsidRDefault="009D49C4" w:rsidP="009D49C4">
      <w:pPr>
        <w:rPr>
          <w:rFonts w:ascii="Roboto" w:hAnsi="Roboto"/>
          <w:lang w:val="fr-FR"/>
        </w:rPr>
      </w:pPr>
    </w:p>
    <w:p w14:paraId="0FADC825" w14:textId="77777777" w:rsidR="009D49C4" w:rsidRDefault="009D49C4" w:rsidP="009D49C4">
      <w:pPr>
        <w:rPr>
          <w:rFonts w:ascii="Roboto" w:hAnsi="Roboto"/>
          <w:lang w:val="fr-FR"/>
        </w:rPr>
      </w:pPr>
    </w:p>
    <w:p w14:paraId="18E3DDB4" w14:textId="77777777" w:rsidR="009D49C4" w:rsidRDefault="009D49C4" w:rsidP="009D49C4">
      <w:pPr>
        <w:rPr>
          <w:rFonts w:ascii="Roboto" w:hAnsi="Roboto"/>
          <w:lang w:val="fr-FR"/>
        </w:rPr>
      </w:pPr>
    </w:p>
    <w:p w14:paraId="78BD06F2" w14:textId="77777777" w:rsidR="009D49C4" w:rsidRDefault="009D49C4" w:rsidP="009D49C4">
      <w:pPr>
        <w:rPr>
          <w:rFonts w:ascii="Roboto" w:hAnsi="Roboto"/>
          <w:lang w:val="fr-FR"/>
        </w:rPr>
      </w:pPr>
    </w:p>
    <w:p w14:paraId="06C079D6" w14:textId="77777777" w:rsidR="009D49C4" w:rsidRDefault="009D49C4" w:rsidP="009D49C4">
      <w:pPr>
        <w:rPr>
          <w:rFonts w:ascii="Roboto" w:hAnsi="Roboto"/>
          <w:lang w:val="fr-FR"/>
        </w:rPr>
      </w:pPr>
    </w:p>
    <w:p w14:paraId="210ECD67" w14:textId="77777777" w:rsidR="009D49C4" w:rsidRDefault="009D49C4" w:rsidP="009D49C4">
      <w:pPr>
        <w:rPr>
          <w:rFonts w:ascii="Roboto" w:hAnsi="Roboto"/>
          <w:lang w:val="fr-FR"/>
        </w:rPr>
      </w:pPr>
    </w:p>
    <w:p w14:paraId="4FEAA6E8" w14:textId="77777777" w:rsidR="009D49C4" w:rsidRDefault="009D49C4" w:rsidP="009D49C4">
      <w:pPr>
        <w:rPr>
          <w:rFonts w:ascii="Roboto" w:hAnsi="Roboto"/>
          <w:lang w:val="fr-FR"/>
        </w:rPr>
      </w:pPr>
    </w:p>
    <w:p w14:paraId="7811FED9" w14:textId="77777777" w:rsidR="009D49C4" w:rsidRDefault="009D49C4" w:rsidP="009D49C4">
      <w:pPr>
        <w:rPr>
          <w:rFonts w:ascii="Roboto" w:hAnsi="Roboto"/>
          <w:lang w:val="fr-FR"/>
        </w:rPr>
      </w:pPr>
    </w:p>
    <w:p w14:paraId="656AD29A" w14:textId="77777777" w:rsidR="009D49C4" w:rsidRDefault="009D49C4" w:rsidP="009D49C4">
      <w:pPr>
        <w:rPr>
          <w:rFonts w:ascii="Roboto" w:hAnsi="Roboto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7617" w:rsidRPr="00AC1F57" w14:paraId="791262E5" w14:textId="77777777" w:rsidTr="00356FC7">
        <w:trPr>
          <w:trHeight w:val="523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4E1E3CE1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 w:eastAsia="es-ES" w:bidi="es-ES"/>
              </w:rPr>
            </w:pPr>
            <w:r w:rsidRPr="003B7617">
              <w:rPr>
                <w:rFonts w:ascii="Roboto" w:hAnsi="Roboto"/>
                <w:b/>
                <w:lang w:val="ca-ES" w:eastAsia="es-ES" w:bidi="es-ES"/>
              </w:rPr>
              <w:t>FORMALITZACIÓ I DOCUMENTACIÓ NECESSÀRIA</w:t>
            </w:r>
          </w:p>
        </w:tc>
      </w:tr>
      <w:tr w:rsidR="003B7617" w:rsidRPr="00433620" w14:paraId="7DE55FFA" w14:textId="77777777" w:rsidTr="00356FC7">
        <w:trPr>
          <w:trHeight w:val="3832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168DF41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/>
              </w:rPr>
            </w:pPr>
          </w:p>
          <w:p w14:paraId="3F49A864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/>
              </w:rPr>
            </w:pPr>
          </w:p>
          <w:p w14:paraId="07CDCDC3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Per formalitzar la inscripció com a soci d’ACRA, </w:t>
            </w:r>
          </w:p>
          <w:p w14:paraId="7D5B659D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ompliu, si us p</w:t>
            </w:r>
            <w:r w:rsidR="00A72203" w:rsidRPr="00A72203">
              <w:rPr>
                <w:lang w:val="es-ES"/>
              </w:rPr>
              <w:t>l</w:t>
            </w: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au, aquesta sol·licitud.</w:t>
            </w:r>
          </w:p>
          <w:p w14:paraId="36562595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21EC8E30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0B177EBD" w14:textId="77777777" w:rsidR="009A3248" w:rsidRPr="003B7617" w:rsidRDefault="009A3248" w:rsidP="009A3248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També cal que ens adjunteu fotocòpia o escaneig de la següent documentació:</w:t>
            </w:r>
          </w:p>
          <w:p w14:paraId="1F65CE16" w14:textId="77777777" w:rsidR="009A3248" w:rsidRPr="003B7617" w:rsidRDefault="009A3248" w:rsidP="009A3248">
            <w:p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1F9FE907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Còpia dels Estatuts socials vigents de l'entitat, en cas de ser persona jurídica</w:t>
            </w:r>
          </w:p>
          <w:p w14:paraId="54BB6C83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Còpia del NIF de l’entitat, en cas de ser persona jurídica</w:t>
            </w:r>
          </w:p>
          <w:p w14:paraId="353EB58F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Còpia del Apoderament del representant legal de l’entitat, en cas de ser persona jurídica</w:t>
            </w:r>
          </w:p>
          <w:p w14:paraId="41C7EBDE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Còpia del DNI de la persona interessada o, en cas de ser persona jurídica, del seu representant legal</w:t>
            </w:r>
          </w:p>
          <w:p w14:paraId="2DB070FA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Còpia de la </w:t>
            </w: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Resolució de la inscripció al registre corresponent (autorització administrativa)</w:t>
            </w:r>
          </w:p>
          <w:p w14:paraId="64EAEBAD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>
              <w:rPr>
                <w:rFonts w:ascii="Roboto" w:hAnsi="Roboto"/>
                <w:b/>
                <w:sz w:val="22"/>
                <w:szCs w:val="22"/>
                <w:lang w:val="ca-ES"/>
              </w:rPr>
              <w:t>Còpia de l’ú</w:t>
            </w: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>ltim TC-2, on es reflecteixi el número de treballadors</w:t>
            </w:r>
          </w:p>
          <w:p w14:paraId="23604948" w14:textId="77777777" w:rsidR="009A3248" w:rsidRPr="00D00E15" w:rsidRDefault="009A3248" w:rsidP="009A3248">
            <w:pPr>
              <w:numPr>
                <w:ilvl w:val="0"/>
                <w:numId w:val="1"/>
              </w:numPr>
              <w:ind w:left="2520"/>
              <w:jc w:val="both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i/>
                <w:sz w:val="22"/>
                <w:szCs w:val="22"/>
                <w:lang w:val="ca-ES"/>
              </w:rPr>
              <w:t>Ordre de domiciliació de dèbit directe SEPA</w:t>
            </w: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 </w:t>
            </w:r>
          </w:p>
          <w:p w14:paraId="3FE8052E" w14:textId="77777777" w:rsidR="009A3248" w:rsidRPr="00D00E15" w:rsidRDefault="009A3248" w:rsidP="009A3248">
            <w:pPr>
              <w:ind w:left="2520"/>
              <w:jc w:val="both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D00E15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que us adjuntem </w:t>
            </w:r>
          </w:p>
          <w:p w14:paraId="431B8E20" w14:textId="77777777" w:rsidR="003B7617" w:rsidRPr="003B7617" w:rsidRDefault="003B7617" w:rsidP="00356FC7">
            <w:pPr>
              <w:ind w:left="2520"/>
              <w:jc w:val="both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1328485B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0B6C7FA9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5C6A3D80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Podeu enviar-nos la documentació</w:t>
            </w:r>
          </w:p>
          <w:p w14:paraId="72C63FCC" w14:textId="77777777" w:rsidR="003B7617" w:rsidRPr="003B7617" w:rsidRDefault="003B7617" w:rsidP="00356FC7">
            <w:pPr>
              <w:jc w:val="center"/>
              <w:rPr>
                <w:rFonts w:ascii="Roboto" w:hAnsi="Roboto"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per correu postal a </w:t>
            </w:r>
            <w:r w:rsidRPr="003B7617">
              <w:rPr>
                <w:rFonts w:ascii="Roboto" w:hAnsi="Roboto"/>
                <w:sz w:val="22"/>
                <w:szCs w:val="22"/>
                <w:lang w:val="ca-ES"/>
              </w:rPr>
              <w:t>ACRA · Calàbria, 236 – 240 (local 1) · 08029 Barcelona,</w:t>
            </w:r>
          </w:p>
          <w:p w14:paraId="3A8A6F51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o bé per correu electrònic a </w:t>
            </w:r>
            <w:r w:rsidRPr="003B7617">
              <w:rPr>
                <w:rFonts w:ascii="Roboto" w:hAnsi="Roboto"/>
                <w:sz w:val="22"/>
                <w:szCs w:val="22"/>
                <w:lang w:val="ca-ES"/>
              </w:rPr>
              <w:t>acra@acra.cat</w:t>
            </w:r>
          </w:p>
          <w:p w14:paraId="6BDD5A27" w14:textId="77777777" w:rsidR="003B7617" w:rsidRPr="003B7617" w:rsidRDefault="003B7617" w:rsidP="00356FC7">
            <w:pPr>
              <w:pStyle w:val="Ttulo3"/>
              <w:rPr>
                <w:rFonts w:ascii="Roboto" w:hAnsi="Roboto" w:cs="Arial"/>
                <w:lang w:val="ca-ES" w:eastAsia="es-ES" w:bidi="es-ES"/>
              </w:rPr>
            </w:pPr>
          </w:p>
          <w:p w14:paraId="25D8814E" w14:textId="77777777" w:rsidR="003B7617" w:rsidRPr="003B7617" w:rsidRDefault="003B7617" w:rsidP="00356FC7">
            <w:pPr>
              <w:rPr>
                <w:rFonts w:ascii="Roboto" w:hAnsi="Roboto"/>
                <w:lang w:val="ca-ES" w:eastAsia="es-ES" w:bidi="es-ES"/>
              </w:rPr>
            </w:pPr>
          </w:p>
        </w:tc>
      </w:tr>
    </w:tbl>
    <w:p w14:paraId="63A0076F" w14:textId="77777777" w:rsidR="009D49C4" w:rsidRDefault="009D49C4" w:rsidP="009D49C4">
      <w:pPr>
        <w:rPr>
          <w:rFonts w:ascii="Roboto" w:hAnsi="Roboto"/>
          <w:lang w:val="fr-FR"/>
        </w:rPr>
      </w:pPr>
    </w:p>
    <w:p w14:paraId="0D4A12DB" w14:textId="77777777" w:rsidR="003B7617" w:rsidRDefault="003B7617" w:rsidP="00056F54">
      <w:pPr>
        <w:jc w:val="both"/>
        <w:rPr>
          <w:rFonts w:ascii="Roboto" w:hAnsi="Roboto"/>
          <w:sz w:val="14"/>
          <w:szCs w:val="14"/>
          <w:lang w:val="ca-ES"/>
        </w:rPr>
      </w:pPr>
    </w:p>
    <w:p w14:paraId="6DC213C1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97CB5CB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0570F20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36EC2B6C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D4A9E2F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2A343A5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C66F139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4410134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CD81E80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0A170306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2FDBADA9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9A1F3E1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515BD27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E0666C5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36A17918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6BAF6C47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3D9C279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4067E57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8299609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E6DCD95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65749FB3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61F764F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00A9E33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263DAC6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BCCCC5F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AC94ED2" w14:textId="77777777" w:rsidR="009A3248" w:rsidRDefault="009A3248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tbl>
      <w:tblPr>
        <w:tblW w:w="1068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81"/>
        <w:gridCol w:w="1968"/>
        <w:gridCol w:w="11"/>
        <w:gridCol w:w="141"/>
        <w:gridCol w:w="897"/>
        <w:gridCol w:w="142"/>
        <w:gridCol w:w="431"/>
        <w:gridCol w:w="1762"/>
        <w:gridCol w:w="6"/>
        <w:gridCol w:w="352"/>
        <w:gridCol w:w="1560"/>
        <w:gridCol w:w="913"/>
        <w:gridCol w:w="11"/>
        <w:gridCol w:w="209"/>
      </w:tblGrid>
      <w:tr w:rsidR="003B7617" w:rsidRPr="00AC1F57" w14:paraId="4BA795EF" w14:textId="77777777" w:rsidTr="003B7617">
        <w:trPr>
          <w:gridAfter w:val="1"/>
          <w:wAfter w:w="209" w:type="dxa"/>
          <w:trHeight w:val="522"/>
        </w:trPr>
        <w:tc>
          <w:tcPr>
            <w:tcW w:w="10475" w:type="dxa"/>
            <w:gridSpan w:val="13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17E1C74D" w14:textId="77777777" w:rsidR="003B7617" w:rsidRPr="003B7617" w:rsidRDefault="003B7617" w:rsidP="00356FC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t>DADES GENERALS DE L'ENTITAT</w:t>
            </w:r>
          </w:p>
        </w:tc>
      </w:tr>
      <w:tr w:rsidR="003B7617" w:rsidRPr="00AC1F57" w14:paraId="04FB47E1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72FDE2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26B0A7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Nom de l'entitat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5F7E226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6" w:name="Texto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6"/>
          </w:p>
        </w:tc>
      </w:tr>
      <w:tr w:rsidR="003B7617" w:rsidRPr="00AC1F57" w14:paraId="726145CC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701478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NIF</w:t>
            </w:r>
          </w:p>
        </w:tc>
        <w:tc>
          <w:tcPr>
            <w:tcW w:w="8200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721AFC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7"/>
          </w:p>
        </w:tc>
      </w:tr>
      <w:tr w:rsidR="003B7617" w:rsidRPr="00AC1F57" w14:paraId="51F6C92E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8BFA18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Grup empresarial</w:t>
            </w:r>
          </w:p>
        </w:tc>
        <w:tc>
          <w:tcPr>
            <w:tcW w:w="8200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AA408E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8"/>
          </w:p>
        </w:tc>
      </w:tr>
      <w:tr w:rsidR="003B7617" w:rsidRPr="00AC1F57" w14:paraId="6EAACCF7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390D131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5B5F25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77AF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23F3A4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9"/>
          </w:p>
        </w:tc>
      </w:tr>
      <w:tr w:rsidR="003B7617" w:rsidRPr="00AC1F57" w14:paraId="53FBE70C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9861B8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8DA4D2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0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DAAF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225174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1"/>
          </w:p>
        </w:tc>
      </w:tr>
      <w:tr w:rsidR="003B7617" w:rsidRPr="00AC1F57" w14:paraId="60E12C9F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1DB9DC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1410D7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2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EB28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404A2AA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3"/>
          </w:p>
        </w:tc>
      </w:tr>
      <w:tr w:rsidR="003B7617" w:rsidRPr="00AC1F57" w14:paraId="151C21DE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979B9F0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DDEEE6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4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D94F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Web </w:t>
            </w: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2F827C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5"/>
          </w:p>
        </w:tc>
      </w:tr>
      <w:tr w:rsidR="003B7617" w:rsidRPr="00AC1F57" w14:paraId="7E9ADE59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734C0A2D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72F59F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6"/>
          </w:p>
        </w:tc>
      </w:tr>
      <w:tr w:rsidR="003B7617" w:rsidRPr="00AC1F57" w14:paraId="2303DBBD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650EE1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Nº registre entitat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9CA1E8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7"/>
          </w:p>
        </w:tc>
        <w:tc>
          <w:tcPr>
            <w:tcW w:w="176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A02E449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Data registre</w:t>
            </w: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BFC8EE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8"/>
          </w:p>
        </w:tc>
      </w:tr>
      <w:tr w:rsidR="003B7617" w:rsidRPr="00AC1F57" w14:paraId="13429F6A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61199A1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C3FA9A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15B4DC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6C4497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58CC452E" w14:textId="77777777" w:rsidTr="003B7617"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7DEA68CA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Tipus d'entitat </w:t>
            </w:r>
          </w:p>
        </w:tc>
        <w:tc>
          <w:tcPr>
            <w:tcW w:w="3590" w:type="dxa"/>
            <w:gridSpan w:val="6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24C311E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A93BDBC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0E2D32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5CC38267" w14:textId="77777777" w:rsidTr="003B7617">
        <w:trPr>
          <w:gridAfter w:val="1"/>
          <w:wAfter w:w="209" w:type="dxa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6DBC4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Entitat privada iniciativa mercantil</w:t>
            </w:r>
          </w:p>
        </w:tc>
        <w:tc>
          <w:tcPr>
            <w:tcW w:w="3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9B0D0" w14:textId="77777777" w:rsidR="003B7617" w:rsidRPr="003B7617" w:rsidRDefault="003B7617" w:rsidP="003B761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Entitat privada iniciativa social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107C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   </w: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Entitat pública</w:t>
            </w:r>
          </w:p>
        </w:tc>
      </w:tr>
      <w:tr w:rsidR="003B7617" w:rsidRPr="00AC1F57" w14:paraId="03D321A5" w14:textId="77777777" w:rsidTr="003B7617">
        <w:trPr>
          <w:gridAfter w:val="1"/>
          <w:wAfter w:w="209" w:type="dxa"/>
          <w:trHeight w:val="66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E9D08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3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8B2029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DA015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45BE6106" w14:textId="77777777" w:rsidTr="003B7617"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55BE6C84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555D8ED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SS</w:t>
            </w:r>
          </w:p>
        </w:tc>
        <w:tc>
          <w:tcPr>
            <w:tcW w:w="3590" w:type="dxa"/>
            <w:gridSpan w:val="6"/>
            <w:tcBorders>
              <w:top w:val="single" w:sz="4" w:space="0" w:color="C00000"/>
              <w:left w:val="nil"/>
              <w:bottom w:val="single" w:sz="4" w:space="0" w:color="A6A6A6"/>
              <w:right w:val="nil"/>
            </w:tcBorders>
            <w:vAlign w:val="bottom"/>
          </w:tcPr>
          <w:p w14:paraId="496FAED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5C92AD5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211CB6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CNAE</w:t>
            </w:r>
          </w:p>
        </w:tc>
        <w:tc>
          <w:tcPr>
            <w:tcW w:w="2842" w:type="dxa"/>
            <w:gridSpan w:val="5"/>
            <w:tcBorders>
              <w:top w:val="single" w:sz="4" w:space="0" w:color="C00000"/>
              <w:left w:val="nil"/>
              <w:bottom w:val="single" w:sz="4" w:space="0" w:color="A6A6A6"/>
              <w:right w:val="nil"/>
            </w:tcBorders>
            <w:vAlign w:val="bottom"/>
          </w:tcPr>
          <w:p w14:paraId="7FB45F7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B9C2CAA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39CEE09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Xifra global de</w:t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negoci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664945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E039959" w14:textId="77777777" w:rsidTr="003B7617">
        <w:tc>
          <w:tcPr>
            <w:tcW w:w="2281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16A6C25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8200" w:type="dxa"/>
            <w:gridSpan w:val="13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5AC3A0F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626B9500" w14:textId="77777777" w:rsidTr="003B7617">
        <w:trPr>
          <w:gridAfter w:val="6"/>
          <w:wAfter w:w="3051" w:type="dxa"/>
        </w:trPr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1EAED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Treballadors totals de l'entitat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  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66132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3A0D47A9" w14:textId="77777777" w:rsidTr="003B7617">
        <w:trPr>
          <w:gridAfter w:val="1"/>
          <w:wAfter w:w="209" w:type="dxa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40190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Desglosseu el número de treballadors per categoria:</w:t>
            </w:r>
          </w:p>
        </w:tc>
      </w:tr>
      <w:tr w:rsidR="003B7617" w:rsidRPr="00AC1F57" w14:paraId="4944753B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EC9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de direcció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5B8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FA2E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FP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657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271DDC98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25D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Titulats Superiors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24E9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09FD" w14:textId="77777777" w:rsidR="003B7617" w:rsidRPr="003B7617" w:rsidRDefault="003B7617" w:rsidP="003B7617">
            <w:pPr>
              <w:rPr>
                <w:rFonts w:ascii="Roboto" w:hAnsi="Roboto"/>
                <w:spacing w:val="-2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pacing w:val="-2"/>
                <w:sz w:val="20"/>
                <w:szCs w:val="20"/>
                <w:lang w:val="ca-ES"/>
              </w:rPr>
              <w:t>Personal assistencial - Sense grau acadèmic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4E55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115DA03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855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Grau Mig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377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C5E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administratiu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0700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02141AF1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846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918B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1DC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3850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001A67A6" w14:textId="77777777" w:rsidTr="003B7617">
        <w:trPr>
          <w:gridAfter w:val="2"/>
          <w:wAfter w:w="220" w:type="dxa"/>
          <w:trHeight w:val="165"/>
        </w:trPr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585A5382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Convenis laborals</w:t>
            </w:r>
          </w:p>
        </w:tc>
        <w:tc>
          <w:tcPr>
            <w:tcW w:w="1968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1C4298C5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6215" w:type="dxa"/>
            <w:gridSpan w:val="10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41EB6F5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744CD426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EA07" w14:textId="77777777" w:rsidR="003B7617" w:rsidRPr="003B7617" w:rsidRDefault="003B7617" w:rsidP="003B761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VI</w:t>
            </w:r>
            <w:r w:rsidR="00C62F4C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I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  <w:r w:rsidRPr="003B7617"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>Convenio Marco Estatal de Servicios de Atención a las Personas Dependientes y Desarrollo de</w:t>
            </w:r>
            <w:r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 la Promoción de la </w:t>
            </w:r>
            <w:r w:rsidRPr="003B7617"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>Autonomía Personal</w:t>
            </w:r>
          </w:p>
        </w:tc>
      </w:tr>
      <w:tr w:rsidR="003B7617" w:rsidRPr="009A3248" w14:paraId="6CC8DCA2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BA8F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IV Conveni col·lectiu de treball d’empreses d’atenció domiciliària de Catalunya per als anys 2015 a 2018</w:t>
            </w:r>
          </w:p>
        </w:tc>
      </w:tr>
      <w:tr w:rsidR="003B7617" w:rsidRPr="009A3248" w14:paraId="567B6652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2723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Conveni col·lectiu de treball per als centres sociosanitaris i/o de salut mental de Catalunya amb activitat concertada amb el Servei Català de la Salut per als anys 2007-2008 (7902625)</w:t>
            </w:r>
          </w:p>
        </w:tc>
      </w:tr>
      <w:tr w:rsidR="003B7617" w:rsidRPr="009A3248" w14:paraId="4A113A81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3453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Conveni col·lectiu d’establiments sanitaris d’hospitalització, assistència, consulta</w:t>
            </w:r>
            <w:r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 i laboratoris d’anàlisis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clíniques de Catalunya (7900815)</w:t>
            </w:r>
          </w:p>
        </w:tc>
      </w:tr>
      <w:tr w:rsidR="003B7617" w:rsidRPr="00AC1F57" w14:paraId="62B7430B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E455A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Altres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end"/>
            </w:r>
            <w:bookmarkEnd w:id="19"/>
          </w:p>
        </w:tc>
      </w:tr>
      <w:tr w:rsidR="003B7617" w:rsidRPr="00AC1F57" w14:paraId="63888BAF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E36D" w14:textId="77777777" w:rsidR="003B7617" w:rsidRDefault="003B7617" w:rsidP="00356FC7">
            <w:pPr>
              <w:ind w:left="709" w:hanging="709"/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  <w:tr w:rsidR="003B7617" w:rsidRPr="009A3248" w14:paraId="745E3FD7" w14:textId="77777777" w:rsidTr="003B7617">
        <w:trPr>
          <w:gridAfter w:val="1"/>
          <w:wAfter w:w="209" w:type="dxa"/>
        </w:trPr>
        <w:tc>
          <w:tcPr>
            <w:tcW w:w="10475" w:type="dxa"/>
            <w:gridSpan w:val="13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863B688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Dades bancàries per a la domiciliació de quotes </w:t>
            </w:r>
          </w:p>
        </w:tc>
      </w:tr>
      <w:tr w:rsidR="003B7617" w:rsidRPr="00AC1F57" w14:paraId="769FDCF6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EC4236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Titular del compte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EE97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4D71325A" w14:textId="77777777" w:rsidTr="003B7617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DECBBE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de compte</w:t>
            </w:r>
          </w:p>
        </w:tc>
        <w:tc>
          <w:tcPr>
            <w:tcW w:w="8200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DF28F5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567" w:tblpY="180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3051"/>
      </w:tblGrid>
      <w:tr w:rsidR="003B7617" w:rsidRPr="00AC1F57" w14:paraId="0A3839D5" w14:textId="77777777" w:rsidTr="003B7617">
        <w:trPr>
          <w:trHeight w:val="522"/>
        </w:trPr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0AA58050" w14:textId="77777777" w:rsidR="003B7617" w:rsidRPr="003B7617" w:rsidRDefault="003B7617" w:rsidP="003B761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lastRenderedPageBreak/>
              <w:t>CONTACTES DE L'ENTITAT</w:t>
            </w:r>
          </w:p>
        </w:tc>
      </w:tr>
      <w:tr w:rsidR="003B7617" w:rsidRPr="00AC1F57" w14:paraId="0FE3C71F" w14:textId="77777777" w:rsidTr="003B7617"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2A0F5FC5" w14:textId="77777777" w:rsidR="003B7617" w:rsidRPr="003B7617" w:rsidRDefault="003B7617" w:rsidP="003B761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2AD9D5AB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Representant legal de l'entitat</w:t>
            </w:r>
          </w:p>
          <w:p w14:paraId="01E6D771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12C93143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05AA52A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07F0FE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90F97D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5C0069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97333DF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B73947B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C1414EB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7DAAB6C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399A3D6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82F40ED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65C17C3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AEF3A95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6A732C7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3753F587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AFF11D6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2BC97C3F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83F39" w14:textId="77777777" w:rsidR="003B7617" w:rsidRPr="003B7617" w:rsidRDefault="003B7617" w:rsidP="003B7617">
            <w:pPr>
              <w:rPr>
                <w:rFonts w:ascii="Roboto" w:hAnsi="Roboto"/>
              </w:rPr>
            </w:pPr>
          </w:p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9963"/>
            </w:tblGrid>
            <w:tr w:rsidR="003B7617" w:rsidRPr="009A3248" w14:paraId="53B5AC47" w14:textId="77777777" w:rsidTr="005F60CB">
              <w:tc>
                <w:tcPr>
                  <w:tcW w:w="9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E4E10" w14:textId="77777777" w:rsidR="003B7617" w:rsidRPr="003B7617" w:rsidRDefault="003B7617" w:rsidP="00DE60E7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instrText xml:space="preserve"> FORMCHECKBOX </w:instrText>
                  </w:r>
                  <w:r w:rsidR="002F4CBD">
                    <w:rPr>
                      <w:rFonts w:ascii="Roboto" w:hAnsi="Roboto"/>
                      <w:sz w:val="20"/>
                      <w:szCs w:val="20"/>
                      <w:lang w:val="ca-ES"/>
                    </w:rPr>
                  </w:r>
                  <w:r w:rsidR="002F4CBD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separate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end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Aquest usuari rebrà correspondència d'ACRA</w:t>
                  </w:r>
                </w:p>
              </w:tc>
            </w:tr>
            <w:tr w:rsidR="003B7617" w:rsidRPr="009A3248" w14:paraId="664F3D2C" w14:textId="77777777" w:rsidTr="005F60CB"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C00000"/>
                    <w:right w:val="nil"/>
                  </w:tcBorders>
                </w:tcPr>
                <w:p w14:paraId="7B9F1248" w14:textId="77777777" w:rsidR="003B7617" w:rsidRPr="003B7617" w:rsidRDefault="003B7617" w:rsidP="00DE60E7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instrText xml:space="preserve"> FORMCHECKBOX </w:instrText>
                  </w:r>
                  <w:r w:rsidR="002F4CBD">
                    <w:rPr>
                      <w:rFonts w:ascii="Roboto" w:hAnsi="Roboto"/>
                      <w:sz w:val="20"/>
                      <w:szCs w:val="20"/>
                      <w:lang w:val="ca-ES"/>
                    </w:rPr>
                  </w:r>
                  <w:r w:rsidR="002F4CBD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separate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end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Aquest usuari podrà accedir a la </w:t>
                  </w:r>
                  <w:r w:rsidRPr="003B7617">
                    <w:rPr>
                      <w:rFonts w:ascii="Roboto" w:hAnsi="Roboto"/>
                      <w:i/>
                      <w:sz w:val="20"/>
                      <w:szCs w:val="20"/>
                      <w:lang w:val="ca-ES"/>
                    </w:rPr>
                    <w:t>Zona per a socis</w:t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del web d'ACRA</w:t>
                  </w:r>
                </w:p>
                <w:p w14:paraId="208D42FA" w14:textId="77777777" w:rsidR="003B7617" w:rsidRPr="003B7617" w:rsidRDefault="003B7617" w:rsidP="00DE60E7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14:paraId="08EA9E59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741AC4" w14:paraId="017366D2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05467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66A2D340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Altres contactes de l'entitat</w:t>
            </w:r>
          </w:p>
          <w:p w14:paraId="0F8F246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0DB27519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33C4800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AA30D4D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423E74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462CF2A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1018E58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242F6DC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E0500E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BF9F446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BE7E52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E00B3AE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A0539C2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F1D0801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7C901C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5551877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C984E6A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2F0D33C2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5AE0E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4731C2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</w:tc>
      </w:tr>
      <w:tr w:rsidR="003B7617" w:rsidRPr="009A3248" w14:paraId="58347665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7568B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0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6B0FEDC2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D210E75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46039CCC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FAEDD00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26140D0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003020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A42F6D2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A239FED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1507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26A7BFD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20151746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3BB5397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4829184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FED5144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42A933F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05FC847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5933752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BBDEB00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78E0DBCA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377B2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323A0E9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</w:tc>
      </w:tr>
      <w:tr w:rsidR="003B7617" w:rsidRPr="009A3248" w14:paraId="1507F8EA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655CC9B8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33B3831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8B7FA3F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52975A62" w14:textId="77777777" w:rsidTr="003B7617"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DE4DB0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7FB4B52C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</w:p>
        </w:tc>
      </w:tr>
      <w:tr w:rsidR="003B7617" w:rsidRPr="00AC1F57" w14:paraId="549DCC50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3561E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  <w:p w14:paraId="4ABB81A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66AE6AD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E2034F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48EFDD44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44B40350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</w:tbl>
    <w:p w14:paraId="3508654D" w14:textId="77777777" w:rsidR="009D49C4" w:rsidRDefault="009D49C4" w:rsidP="009D49C4">
      <w:pPr>
        <w:rPr>
          <w:rFonts w:ascii="Roboto" w:hAnsi="Roboto"/>
          <w:lang w:val="fr-FR"/>
        </w:rPr>
      </w:pPr>
    </w:p>
    <w:tbl>
      <w:tblPr>
        <w:tblW w:w="996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2588"/>
        <w:gridCol w:w="248"/>
        <w:gridCol w:w="1985"/>
        <w:gridCol w:w="2772"/>
      </w:tblGrid>
      <w:tr w:rsidR="003B7617" w:rsidRPr="009A3248" w14:paraId="41F0CC19" w14:textId="77777777" w:rsidTr="003D496F">
        <w:trPr>
          <w:trHeight w:val="522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1E230E85" w14:textId="77777777" w:rsidR="003B7617" w:rsidRPr="003B7617" w:rsidRDefault="003B7617" w:rsidP="00356FC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lastRenderedPageBreak/>
              <w:t>DADES DEL SERVEI (omplir un full per a cada servei)</w:t>
            </w:r>
          </w:p>
        </w:tc>
      </w:tr>
      <w:tr w:rsidR="003B7617" w:rsidRPr="003B7617" w14:paraId="3AF1056D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DD2B55F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784D2A2" w14:textId="77777777" w:rsidR="003B7617" w:rsidRPr="003B7617" w:rsidRDefault="003B7617" w:rsidP="003D496F">
            <w:pPr>
              <w:ind w:left="-100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Tipologia de servei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D915184" w14:textId="3CEDDE21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result w:val="3"/>
                    <w:listEntry w:val="Residència assistida per a gent gran"/>
                    <w:listEntry w:val="Llar residència per a gent gran"/>
                    <w:listEntry w:val="Servei de centre de dia per a gent gran"/>
                    <w:listEntry w:val="Servei d'ajuda a domicili"/>
                    <w:listEntry w:val="Habitatge tutelat per a gent gran"/>
                    <w:listEntry w:val="Servei tutelar"/>
                    <w:listEntry w:val="Centre sociosanitari de llarga estada"/>
                    <w:listEntry w:val="Llar de salut mental"/>
                    <w:listEntry w:val="Servei d'atenció de dia sociosanitària"/>
                    <w:listEntry w:val="Servei de les tecnologies de suport i cura"/>
                    <w:listEntry w:val="SAIAR, Servei d'Atenció Integral a la gent gran en"/>
                    <w:listEntry w:val="Altres"/>
                  </w:ddList>
                </w:ffData>
              </w:fldChar>
            </w:r>
            <w:bookmarkStart w:id="21" w:name="Listadesplegable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1"/>
          </w:p>
        </w:tc>
      </w:tr>
      <w:tr w:rsidR="003B7617" w:rsidRPr="003B7617" w14:paraId="697EF43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B6A0395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Nom del servei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D1854E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857255D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66BE64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46F0FA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B796C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51F99A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29081412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413E60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C02975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746309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E0821D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A7753FE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5F6C8E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78577D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5368F8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8EEC13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676ACC7F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EDDF82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486224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DDA80D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Web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A84E5A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298B986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734110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Correu electrònic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737D50A4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604F668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B62150F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Nº registre servei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CCECD6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4AA79B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Data registre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B0CACD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5C8FB090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D52AF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</w:p>
          <w:p w14:paraId="3CF9F744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Si l'adreça i les dades de contacte es corresponen amb les de l'entitat, no és necessari que les ompliu.</w:t>
            </w:r>
          </w:p>
        </w:tc>
      </w:tr>
      <w:tr w:rsidR="003B7617" w:rsidRPr="003B7617" w14:paraId="3169F68B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F755B6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43F74A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Naturalesa del servei</w:t>
            </w:r>
          </w:p>
        </w:tc>
      </w:tr>
      <w:tr w:rsidR="003B7617" w:rsidRPr="003B7617" w14:paraId="3F0C245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923F2DC" w14:textId="77777777" w:rsidR="003B7617" w:rsidRPr="003B7617" w:rsidRDefault="003B7617" w:rsidP="00356FC7">
            <w:pPr>
              <w:ind w:firstLine="567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Privat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0328BCE4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Públic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3179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20E024BB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B0874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En cas que sigui públic, seleccioneu una opció 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Generalitat"/>
                    <w:listEntry w:val="Ajuntament"/>
                    <w:listEntry w:val="Consorci"/>
                    <w:listEntry w:val="Fundació"/>
                    <w:listEntry w:val="Consell Comarcal"/>
                    <w:listEntry w:val="Diputació"/>
                    <w:listEntry w:val="Altres"/>
                  </w:ddList>
                </w:ffData>
              </w:fldChar>
            </w:r>
            <w:bookmarkStart w:id="22" w:name="Listadesplegable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2"/>
          </w:p>
        </w:tc>
      </w:tr>
      <w:tr w:rsidR="003B7617" w:rsidRPr="003B7617" w14:paraId="23862988" w14:textId="77777777" w:rsidTr="003D496F">
        <w:trPr>
          <w:trHeight w:val="10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51EDE49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E663EDB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Places del servei</w:t>
            </w:r>
          </w:p>
        </w:tc>
      </w:tr>
      <w:tr w:rsidR="003B7617" w:rsidRPr="003B7617" w14:paraId="14440722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4154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Total de places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AE2357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0328FD4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568A574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680EA434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6BE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Places col·laboradores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381905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789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Places concertades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D9E96D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28E98C3E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4BC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Persones amb prestació econòmica vinculada (PEVS)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bottom"/>
          </w:tcPr>
          <w:p w14:paraId="636D4EC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Sí     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4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36EC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de PEVS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60F02C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11B2BC9F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F01B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8C8FD85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Persones ateses pel servei (SAD, Teleassistència i Tuteles)</w:t>
            </w:r>
          </w:p>
        </w:tc>
      </w:tr>
      <w:tr w:rsidR="003B7617" w:rsidRPr="003B7617" w14:paraId="503153B8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96B" w14:textId="77777777" w:rsidR="003B7617" w:rsidRPr="003B7617" w:rsidRDefault="003B7617" w:rsidP="00356FC7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Total de persones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04D9768E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25A5E068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679EBFCF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72871E2E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0F65ACC9" w14:textId="77777777" w:rsidR="003B7617" w:rsidRPr="003B7617" w:rsidRDefault="003B7617" w:rsidP="00356FC7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Ateses privadament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4AA266EC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535345A6" w14:textId="77777777" w:rsidR="003B7617" w:rsidRPr="003B7617" w:rsidRDefault="003B7617" w:rsidP="00356FC7">
            <w:pPr>
              <w:ind w:left="37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Ateses a través procediment públic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3CA3C9F2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0DDE74E0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449DBFAD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72CF1827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Contactes del servei</w:t>
            </w:r>
          </w:p>
        </w:tc>
      </w:tr>
      <w:tr w:rsidR="003B7617" w:rsidRPr="003B7617" w14:paraId="1B65764B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A366DA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5193C9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364B0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1E9A4D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5AD485E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E77D8D7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6C66F6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6C17AA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3BE189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EC2158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DEC9F8C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78ADD2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5536A3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C1E0D7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7F7F13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47676629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9B180E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9ABA70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  <w:p w14:paraId="793310A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3712CC7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73A6CA8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Si el contacte del servei coincideix amb algun dels contactes de l'entitat, indiqueu només el nom i cognoms.</w:t>
            </w:r>
          </w:p>
        </w:tc>
      </w:tr>
      <w:tr w:rsidR="003B7617" w:rsidRPr="003B7617" w14:paraId="0AA45176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64C719C5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45348377" w14:textId="77777777" w:rsidR="003B7617" w:rsidRPr="003B7617" w:rsidRDefault="003B7617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284" w:tblpY="-42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2588"/>
        <w:gridCol w:w="248"/>
        <w:gridCol w:w="1985"/>
        <w:gridCol w:w="2772"/>
      </w:tblGrid>
      <w:tr w:rsidR="003D496F" w:rsidRPr="009A3248" w14:paraId="13C7BA64" w14:textId="77777777" w:rsidTr="003D496F">
        <w:trPr>
          <w:trHeight w:val="522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5CD5DE8D" w14:textId="77777777" w:rsidR="003D496F" w:rsidRPr="003D496F" w:rsidRDefault="003D496F" w:rsidP="003D496F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D496F">
              <w:rPr>
                <w:rFonts w:ascii="Roboto" w:hAnsi="Roboto"/>
                <w:b/>
                <w:lang w:val="ca-ES"/>
              </w:rPr>
              <w:lastRenderedPageBreak/>
              <w:t>DADES DEL SERVEI (omplir un full per a cada servei)</w:t>
            </w:r>
          </w:p>
        </w:tc>
      </w:tr>
      <w:tr w:rsidR="003D496F" w:rsidRPr="003D496F" w14:paraId="027B775B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04648C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362A17B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Tipologia de servei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9D9C587" w14:textId="20868768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1"/>
                    <w:listEntry w:val="Servei de centre de dia per a gent gran"/>
                    <w:listEntry w:val="Residència assistida per a gent gran"/>
                    <w:listEntry w:val="Llar residència per a gent gran"/>
                    <w:listEntry w:val="Servei d'ajuda a domicili"/>
                    <w:listEntry w:val="Habitatge tutelat per a gent gran"/>
                    <w:listEntry w:val="Servei tutelar"/>
                    <w:listEntry w:val="Centre sociosanitari de llarga estada"/>
                    <w:listEntry w:val="Llar de salut mental"/>
                    <w:listEntry w:val="Servei d'atenció de dia sociosanitària"/>
                    <w:listEntry w:val="Servei de les tecnologies de suport i cura"/>
                    <w:listEntry w:val="SAIAR, Servei d'Atenció Integral a la gent gran en"/>
                    <w:listEntry w:val="Altres"/>
                  </w:ddList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4D579219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59E911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Nom del servei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F30C738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149F936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38CB25B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7A32EC4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45E9A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72153FB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72888BD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8E5F03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83D511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5D84ED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5C1453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25C2288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B69C0E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31A12E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539EDA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501EBDC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798B8DD2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49948BD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7884D02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FF111B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Web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E40084E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1F33193F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9CCAA4C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Correu electrònic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3BAE0CF0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0D1AC94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65C595C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Nº registre servei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FDCDF3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776CDF34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Data registre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6BBC900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9A3248" w14:paraId="1F265368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7D506" w14:textId="77777777" w:rsidR="003D496F" w:rsidRPr="003D496F" w:rsidRDefault="003D496F" w:rsidP="003D496F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</w:p>
          <w:p w14:paraId="5CA41E2C" w14:textId="77777777" w:rsidR="003D496F" w:rsidRPr="003D496F" w:rsidRDefault="003D496F" w:rsidP="003D496F">
            <w:pPr>
              <w:rPr>
                <w:rFonts w:ascii="Roboto" w:hAnsi="Roboto"/>
                <w:lang w:val="es-ES"/>
              </w:rPr>
            </w:pP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Si l'adreça i les dades de contacte es corresponen amb les de l'entitat, no és necessari que les ompliu.</w:t>
            </w:r>
          </w:p>
        </w:tc>
      </w:tr>
      <w:tr w:rsidR="003D496F" w:rsidRPr="003D496F" w14:paraId="6ADC4EC1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1C5A72F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4F8E0FE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Naturalesa del servei</w:t>
            </w:r>
          </w:p>
        </w:tc>
      </w:tr>
      <w:tr w:rsidR="003D496F" w:rsidRPr="003D496F" w14:paraId="2512A467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0C64431" w14:textId="77777777" w:rsidR="003D496F" w:rsidRPr="003D496F" w:rsidRDefault="003D496F" w:rsidP="003D496F">
            <w:pPr>
              <w:ind w:firstLine="567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 Privat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132CBD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 Públic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3C2B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9A3248" w14:paraId="6032326F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9D1CB" w14:textId="77777777" w:rsidR="003D496F" w:rsidRPr="003D496F" w:rsidRDefault="003D496F" w:rsidP="003D496F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En cas que sigui públic, seleccioneu una opció 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neralitat"/>
                    <w:listEntry w:val="Ajuntament"/>
                    <w:listEntry w:val="Consorci"/>
                    <w:listEntry w:val="Fundació"/>
                    <w:listEntry w:val="Consell Comarcal"/>
                    <w:listEntry w:val="Diputació"/>
                    <w:listEntry w:val="Altres"/>
                  </w:ddList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21B6C821" w14:textId="77777777" w:rsidTr="003D496F">
        <w:trPr>
          <w:trHeight w:val="10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0C5B66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BF42EDE" w14:textId="77777777" w:rsidR="003D496F" w:rsidRPr="003D496F" w:rsidRDefault="003D496F" w:rsidP="003D496F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Places del servei</w:t>
            </w:r>
          </w:p>
        </w:tc>
      </w:tr>
      <w:tr w:rsidR="003D496F" w:rsidRPr="003D496F" w14:paraId="3C1E7A8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51E2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Total de places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1DA384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1BADA1EF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F2A12C1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3D496F" w14:paraId="1A0D5EE9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CBED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Places col·laboradores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1F24939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C894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Places concertades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7EEAA6F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3661A6FF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CA6B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Persones amb prestació econòmica vinculada (PEVS)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bottom"/>
          </w:tcPr>
          <w:p w14:paraId="02A8201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Sí     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2B08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Número de PEVS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3F6993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40C0CF01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5A21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49E877E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Persones ateses pel servei (SAD, Teleassistència i Tuteles)</w:t>
            </w:r>
          </w:p>
        </w:tc>
      </w:tr>
      <w:tr w:rsidR="003D496F" w:rsidRPr="003D496F" w14:paraId="6A2265DF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3839" w14:textId="77777777" w:rsidR="003D496F" w:rsidRPr="003D496F" w:rsidRDefault="003D496F" w:rsidP="003D496F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Total de persones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7EC3BAE5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35E5DB61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4E1DD933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3D496F" w14:paraId="36ED98CA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44AB0EE0" w14:textId="77777777" w:rsidR="003D496F" w:rsidRPr="003D496F" w:rsidRDefault="003D496F" w:rsidP="003D496F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Ateses privadament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716692AB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0715AE86" w14:textId="77777777" w:rsidR="003D496F" w:rsidRPr="003D496F" w:rsidRDefault="003D496F" w:rsidP="003D496F">
            <w:pPr>
              <w:ind w:left="37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Ateses a través procediment públic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65D4FCA8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52E72E53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540B5C77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Contactes del servei</w:t>
            </w:r>
          </w:p>
        </w:tc>
      </w:tr>
      <w:tr w:rsidR="003D496F" w:rsidRPr="003D496F" w14:paraId="7C16679F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9E911FA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4D6365E8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49570F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D9DDC3A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1CC46C8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29234B4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DFC8D4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34D880AA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6846D6E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166EE81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0117C986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0CCBD44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985CCCA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D0E6196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BC2893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9A3248" w14:paraId="72E307DF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089ABD6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361A45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  <w:p w14:paraId="43EB57BE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</w:r>
            <w:r w:rsidR="002F4CBD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3691EEF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788B70C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Si el contacte del servei coincideix amb algun dels contactes de l'entitat, indiqueu només el nom i cognoms.</w:t>
            </w:r>
          </w:p>
        </w:tc>
      </w:tr>
      <w:tr w:rsidR="003D496F" w:rsidRPr="003D496F" w14:paraId="6CD3D50F" w14:textId="77777777" w:rsidTr="003D496F">
        <w:trPr>
          <w:trHeight w:val="313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0AB1DEEA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  <w:p w14:paraId="64C175DF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</w:tbl>
    <w:p w14:paraId="15A1939E" w14:textId="77777777" w:rsidR="003B7617" w:rsidRDefault="003B7617" w:rsidP="009D49C4">
      <w:pPr>
        <w:rPr>
          <w:rFonts w:ascii="Roboto" w:hAnsi="Roboto"/>
          <w:lang w:val="fr-FR"/>
        </w:rPr>
      </w:pPr>
    </w:p>
    <w:sectPr w:rsidR="003B7617" w:rsidSect="003B7617">
      <w:headerReference w:type="default" r:id="rId8"/>
      <w:headerReference w:type="first" r:id="rId9"/>
      <w:footerReference w:type="first" r:id="rId10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F017" w14:textId="77777777" w:rsidR="002F4CBD" w:rsidRDefault="002F4CBD" w:rsidP="006D7683">
      <w:r>
        <w:separator/>
      </w:r>
    </w:p>
  </w:endnote>
  <w:endnote w:type="continuationSeparator" w:id="0">
    <w:p w14:paraId="12378B9A" w14:textId="77777777" w:rsidR="002F4CBD" w:rsidRDefault="002F4CBD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CCDE" w14:textId="7D52D61B" w:rsidR="005477E2" w:rsidRPr="00186A59" w:rsidRDefault="00DE60E7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/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6D24E088" wp14:editId="457112F9">
          <wp:simplePos x="0" y="0"/>
          <wp:positionH relativeFrom="margin">
            <wp:posOffset>0</wp:posOffset>
          </wp:positionH>
          <wp:positionV relativeFrom="paragraph">
            <wp:posOffset>39370</wp:posOffset>
          </wp:positionV>
          <wp:extent cx="504825" cy="422910"/>
          <wp:effectExtent l="0" t="0" r="9525" b="0"/>
          <wp:wrapTight wrapText="bothSides">
            <wp:wrapPolygon edited="0">
              <wp:start x="0" y="0"/>
              <wp:lineTo x="0" y="20432"/>
              <wp:lineTo x="21192" y="20432"/>
              <wp:lineTo x="21192" y="0"/>
              <wp:lineTo x="0" y="0"/>
            </wp:wrapPolygon>
          </wp:wrapTight>
          <wp:docPr id="5" name="Imagen 5" descr="segell aenor mini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ell aenor mini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3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4" w:history="1">
      <w:r w:rsidR="005477E2"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76363610" w14:textId="4E7F1B9B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25A1" w14:textId="77777777" w:rsidR="002F4CBD" w:rsidRDefault="002F4CBD" w:rsidP="006D7683">
      <w:r>
        <w:separator/>
      </w:r>
    </w:p>
  </w:footnote>
  <w:footnote w:type="continuationSeparator" w:id="0">
    <w:p w14:paraId="57BE5CDB" w14:textId="77777777" w:rsidR="002F4CBD" w:rsidRDefault="002F4CBD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5BD0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51616BF3" wp14:editId="217720DF">
          <wp:extent cx="936216" cy="532800"/>
          <wp:effectExtent l="19050" t="0" r="0" b="0"/>
          <wp:docPr id="13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EF27F6" w14:textId="77777777" w:rsidR="007C15A4" w:rsidRPr="007C15A4" w:rsidRDefault="007C15A4" w:rsidP="007C15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9237" w14:textId="77777777" w:rsidR="005477E2" w:rsidRDefault="007C15A4">
    <w:pPr>
      <w:pStyle w:val="Encabezado"/>
    </w:pPr>
    <w:r>
      <w:rPr>
        <w:noProof/>
        <w:lang w:val="ca-ES" w:eastAsia="ca-ES"/>
      </w:rPr>
      <w:drawing>
        <wp:inline distT="0" distB="0" distL="0" distR="0" wp14:anchorId="7234CB73" wp14:editId="6E6DDCB5">
          <wp:extent cx="936216" cy="532800"/>
          <wp:effectExtent l="19050" t="0" r="0" b="0"/>
          <wp:docPr id="14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7BF58A" w14:textId="77777777" w:rsidR="007C15A4" w:rsidRDefault="007C15A4">
    <w:pPr>
      <w:pStyle w:val="Encabezado"/>
    </w:pPr>
  </w:p>
  <w:p w14:paraId="13877365" w14:textId="77777777" w:rsidR="005477E2" w:rsidRDefault="00547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B05EC"/>
    <w:multiLevelType w:val="hybridMultilevel"/>
    <w:tmpl w:val="31A00C22"/>
    <w:lvl w:ilvl="0" w:tplc="0C0A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yNF4NN8dFGb8aLKH2ZmophNWlJ8BTVMbtNimIJQY2vN9CyLsi4GDAcssxcamXNGIiOqUCm1U+oJ4rb+IKkrdw==" w:salt="q81p8VMWT2cW3gAxVqKMQ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17"/>
    <w:rsid w:val="00056F54"/>
    <w:rsid w:val="00071667"/>
    <w:rsid w:val="000D1C7B"/>
    <w:rsid w:val="000D2608"/>
    <w:rsid w:val="00100EA9"/>
    <w:rsid w:val="00150D98"/>
    <w:rsid w:val="00186A59"/>
    <w:rsid w:val="00282A67"/>
    <w:rsid w:val="002B2682"/>
    <w:rsid w:val="002F4CBD"/>
    <w:rsid w:val="00324689"/>
    <w:rsid w:val="00353603"/>
    <w:rsid w:val="003661BC"/>
    <w:rsid w:val="0036681E"/>
    <w:rsid w:val="00373859"/>
    <w:rsid w:val="00380D69"/>
    <w:rsid w:val="00390935"/>
    <w:rsid w:val="003A52DE"/>
    <w:rsid w:val="003B47BF"/>
    <w:rsid w:val="003B7617"/>
    <w:rsid w:val="003D496F"/>
    <w:rsid w:val="0052562E"/>
    <w:rsid w:val="005477E2"/>
    <w:rsid w:val="005C00B3"/>
    <w:rsid w:val="00640BAA"/>
    <w:rsid w:val="00674619"/>
    <w:rsid w:val="006B7202"/>
    <w:rsid w:val="006D7683"/>
    <w:rsid w:val="0078728B"/>
    <w:rsid w:val="007C15A4"/>
    <w:rsid w:val="007D2F8F"/>
    <w:rsid w:val="008252E8"/>
    <w:rsid w:val="00864DB5"/>
    <w:rsid w:val="00902FF8"/>
    <w:rsid w:val="009A3248"/>
    <w:rsid w:val="009D49C4"/>
    <w:rsid w:val="00A72203"/>
    <w:rsid w:val="00AA4D3A"/>
    <w:rsid w:val="00AB1C1A"/>
    <w:rsid w:val="00AB2A3A"/>
    <w:rsid w:val="00AD6302"/>
    <w:rsid w:val="00B21C96"/>
    <w:rsid w:val="00B91F87"/>
    <w:rsid w:val="00C62F4C"/>
    <w:rsid w:val="00C657CA"/>
    <w:rsid w:val="00C65830"/>
    <w:rsid w:val="00C93481"/>
    <w:rsid w:val="00DA41B8"/>
    <w:rsid w:val="00DE60E7"/>
    <w:rsid w:val="00DF573A"/>
    <w:rsid w:val="00E565E9"/>
    <w:rsid w:val="00EA6530"/>
    <w:rsid w:val="00F5629C"/>
    <w:rsid w:val="00FC64E9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0BA2"/>
  <w15:docId w15:val="{26961601-2675-411F-A6E4-B705DB8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1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3">
    <w:name w:val="heading 3"/>
    <w:basedOn w:val="Normal"/>
    <w:next w:val="Normal"/>
    <w:link w:val="Ttulo3Car"/>
    <w:qFormat/>
    <w:rsid w:val="003B7617"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3B7617"/>
    <w:rPr>
      <w:rFonts w:ascii="Tahoma" w:eastAsia="Times New Roman" w:hAnsi="Tahoma" w:cs="Tahoma"/>
      <w:b/>
      <w:smallCaps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ra@acra.c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enor.com/certificacion/calidad/iso-9001" TargetMode="External"/><Relationship Id="rId4" Type="http://schemas.openxmlformats.org/officeDocument/2006/relationships/hyperlink" Target="http://www.acr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1502-1840-41E3-8BE8-B6878CFC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Comunicació</dc:creator>
  <cp:lastModifiedBy>Laura Rodrigo | ACRA</cp:lastModifiedBy>
  <cp:revision>14</cp:revision>
  <cp:lastPrinted>2018-04-17T07:25:00Z</cp:lastPrinted>
  <dcterms:created xsi:type="dcterms:W3CDTF">2018-10-23T13:22:00Z</dcterms:created>
  <dcterms:modified xsi:type="dcterms:W3CDTF">2022-01-31T11:04:00Z</dcterms:modified>
</cp:coreProperties>
</file>